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08" w:rsidRPr="0028174F" w:rsidRDefault="005E3F08" w:rsidP="0028174F">
      <w:pPr>
        <w:spacing w:line="360" w:lineRule="auto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Projekt</w:t>
      </w: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 xml:space="preserve">                                        UCHWAŁA NR ………………………</w:t>
      </w: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 xml:space="preserve">                                        RADY GMINY STARCZA</w:t>
      </w: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</w:t>
      </w: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z dnia ………………………2024r.</w:t>
      </w: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E3F08" w:rsidRPr="0028174F" w:rsidRDefault="005E3F08" w:rsidP="0028174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>w spawie  wskazania wstępnych miejsc lokalizacji nowych przystanków komunikacyjnych na terenie  Gminy Starcza</w:t>
      </w:r>
    </w:p>
    <w:p w:rsidR="005E3F08" w:rsidRPr="0028174F" w:rsidRDefault="005E3F08" w:rsidP="0028174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570FB" w:rsidRPr="0028174F" w:rsidRDefault="0028174F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D45A66" w:rsidRPr="0028174F">
        <w:rPr>
          <w:rFonts w:ascii="Arial" w:hAnsi="Arial" w:cs="Arial"/>
          <w:sz w:val="24"/>
          <w:szCs w:val="24"/>
        </w:rPr>
        <w:t xml:space="preserve">Na podstawie </w:t>
      </w:r>
      <w:r w:rsidR="005E3F08" w:rsidRPr="0028174F">
        <w:rPr>
          <w:rFonts w:ascii="Arial" w:hAnsi="Arial" w:cs="Arial"/>
          <w:sz w:val="24"/>
          <w:szCs w:val="24"/>
        </w:rPr>
        <w:t>art.</w:t>
      </w:r>
      <w:r w:rsidR="00D45A66" w:rsidRPr="0028174F">
        <w:rPr>
          <w:rFonts w:ascii="Arial" w:hAnsi="Arial" w:cs="Arial"/>
          <w:sz w:val="24"/>
          <w:szCs w:val="24"/>
        </w:rPr>
        <w:t xml:space="preserve"> </w:t>
      </w:r>
      <w:r w:rsidR="005E3F08" w:rsidRPr="0028174F">
        <w:rPr>
          <w:rFonts w:ascii="Arial" w:hAnsi="Arial" w:cs="Arial"/>
          <w:sz w:val="24"/>
          <w:szCs w:val="24"/>
        </w:rPr>
        <w:t>18 ust.</w:t>
      </w:r>
      <w:r w:rsidR="00D45A66" w:rsidRPr="0028174F">
        <w:rPr>
          <w:rFonts w:ascii="Arial" w:hAnsi="Arial" w:cs="Arial"/>
          <w:sz w:val="24"/>
          <w:szCs w:val="24"/>
        </w:rPr>
        <w:t xml:space="preserve"> </w:t>
      </w:r>
      <w:r w:rsidR="005E3F08" w:rsidRPr="0028174F">
        <w:rPr>
          <w:rFonts w:ascii="Arial" w:hAnsi="Arial" w:cs="Arial"/>
          <w:sz w:val="24"/>
          <w:szCs w:val="24"/>
        </w:rPr>
        <w:t>2 pkt 15 ustawy z dnia 8 marca 1990r.</w:t>
      </w:r>
      <w:r>
        <w:rPr>
          <w:rFonts w:ascii="Arial" w:hAnsi="Arial" w:cs="Arial"/>
          <w:sz w:val="24"/>
          <w:szCs w:val="24"/>
        </w:rPr>
        <w:t xml:space="preserve"> </w:t>
      </w:r>
      <w:r w:rsidR="005E3F08" w:rsidRPr="0028174F">
        <w:rPr>
          <w:rFonts w:ascii="Arial" w:hAnsi="Arial" w:cs="Arial"/>
          <w:sz w:val="24"/>
          <w:szCs w:val="24"/>
        </w:rPr>
        <w:t>o samorzą</w:t>
      </w:r>
      <w:r w:rsidR="00F570FB" w:rsidRPr="0028174F">
        <w:rPr>
          <w:rFonts w:ascii="Arial" w:hAnsi="Arial" w:cs="Arial"/>
          <w:sz w:val="24"/>
          <w:szCs w:val="24"/>
        </w:rPr>
        <w:t>dzie gminnym (</w:t>
      </w:r>
      <w:r w:rsidR="00D45A66" w:rsidRPr="0028174F">
        <w:rPr>
          <w:rFonts w:ascii="Arial" w:hAnsi="Arial" w:cs="Arial"/>
          <w:sz w:val="24"/>
          <w:szCs w:val="24"/>
        </w:rPr>
        <w:t>Dz. U. z 2024r.</w:t>
      </w:r>
      <w:r w:rsidR="00F570FB" w:rsidRPr="0028174F">
        <w:rPr>
          <w:rFonts w:ascii="Arial" w:hAnsi="Arial" w:cs="Arial"/>
          <w:sz w:val="24"/>
          <w:szCs w:val="24"/>
        </w:rPr>
        <w:t>,</w:t>
      </w:r>
      <w:r w:rsidR="00D45A66" w:rsidRPr="0028174F">
        <w:rPr>
          <w:rFonts w:ascii="Arial" w:hAnsi="Arial" w:cs="Arial"/>
          <w:sz w:val="24"/>
          <w:szCs w:val="24"/>
        </w:rPr>
        <w:t xml:space="preserve"> poz. 609</w:t>
      </w:r>
      <w:r w:rsidR="00794FE2" w:rsidRPr="0028174F">
        <w:rPr>
          <w:rFonts w:ascii="Arial" w:hAnsi="Arial" w:cs="Arial"/>
          <w:sz w:val="24"/>
          <w:szCs w:val="24"/>
        </w:rPr>
        <w:t xml:space="preserve"> ze </w:t>
      </w:r>
      <w:r w:rsidR="005E3F08" w:rsidRPr="0028174F">
        <w:rPr>
          <w:rFonts w:ascii="Arial" w:hAnsi="Arial" w:cs="Arial"/>
          <w:sz w:val="24"/>
          <w:szCs w:val="24"/>
        </w:rPr>
        <w:t>zm.) oraz  art. 20f pkt 1 ustawy</w:t>
      </w:r>
      <w:r w:rsidR="00D45A66" w:rsidRPr="0028174F">
        <w:rPr>
          <w:rFonts w:ascii="Arial" w:hAnsi="Arial" w:cs="Arial"/>
          <w:sz w:val="24"/>
          <w:szCs w:val="24"/>
        </w:rPr>
        <w:t xml:space="preserve"> </w:t>
      </w:r>
      <w:r w:rsidR="005E3F08" w:rsidRPr="0028174F">
        <w:rPr>
          <w:rFonts w:ascii="Arial" w:hAnsi="Arial" w:cs="Arial"/>
          <w:sz w:val="24"/>
          <w:szCs w:val="24"/>
        </w:rPr>
        <w:t xml:space="preserve">z dnia </w:t>
      </w:r>
      <w:r>
        <w:rPr>
          <w:rFonts w:ascii="Arial" w:hAnsi="Arial" w:cs="Arial"/>
          <w:sz w:val="24"/>
          <w:szCs w:val="24"/>
        </w:rPr>
        <w:t xml:space="preserve">              </w:t>
      </w:r>
      <w:r w:rsidR="005E3F08" w:rsidRPr="0028174F">
        <w:rPr>
          <w:rFonts w:ascii="Arial" w:hAnsi="Arial" w:cs="Arial"/>
          <w:sz w:val="24"/>
          <w:szCs w:val="24"/>
        </w:rPr>
        <w:t>21 marca 1985r. o drogac</w:t>
      </w:r>
      <w:r w:rsidR="00F570FB" w:rsidRPr="0028174F">
        <w:rPr>
          <w:rFonts w:ascii="Arial" w:hAnsi="Arial" w:cs="Arial"/>
          <w:sz w:val="24"/>
          <w:szCs w:val="24"/>
        </w:rPr>
        <w:t>h publicznych (</w:t>
      </w:r>
      <w:r w:rsidR="00D45A66" w:rsidRPr="0028174F">
        <w:rPr>
          <w:rFonts w:ascii="Arial" w:hAnsi="Arial" w:cs="Arial"/>
          <w:sz w:val="24"/>
          <w:szCs w:val="24"/>
        </w:rPr>
        <w:t>Dz. U</w:t>
      </w:r>
      <w:r w:rsidR="00F570FB" w:rsidRPr="0028174F">
        <w:rPr>
          <w:rFonts w:ascii="Arial" w:hAnsi="Arial" w:cs="Arial"/>
          <w:sz w:val="24"/>
          <w:szCs w:val="24"/>
        </w:rPr>
        <w:t xml:space="preserve">. </w:t>
      </w:r>
      <w:r w:rsidR="00D45A66" w:rsidRPr="0028174F">
        <w:rPr>
          <w:rFonts w:ascii="Arial" w:hAnsi="Arial" w:cs="Arial"/>
          <w:sz w:val="24"/>
          <w:szCs w:val="24"/>
        </w:rPr>
        <w:t>z 2024r.</w:t>
      </w:r>
      <w:r w:rsidR="00F570FB" w:rsidRPr="0028174F">
        <w:rPr>
          <w:rFonts w:ascii="Arial" w:hAnsi="Arial" w:cs="Arial"/>
          <w:sz w:val="24"/>
          <w:szCs w:val="24"/>
        </w:rPr>
        <w:t>,</w:t>
      </w:r>
      <w:r w:rsidR="005D24BA" w:rsidRPr="0028174F">
        <w:rPr>
          <w:rFonts w:ascii="Arial" w:hAnsi="Arial" w:cs="Arial"/>
          <w:sz w:val="24"/>
          <w:szCs w:val="24"/>
        </w:rPr>
        <w:t xml:space="preserve"> </w:t>
      </w:r>
      <w:r w:rsidR="00794FE2" w:rsidRPr="0028174F">
        <w:rPr>
          <w:rFonts w:ascii="Arial" w:hAnsi="Arial" w:cs="Arial"/>
          <w:sz w:val="24"/>
          <w:szCs w:val="24"/>
        </w:rPr>
        <w:t>poz. 320 ze</w:t>
      </w:r>
      <w:r w:rsidR="00D45A66" w:rsidRPr="0028174F">
        <w:rPr>
          <w:rFonts w:ascii="Arial" w:hAnsi="Arial" w:cs="Arial"/>
          <w:sz w:val="24"/>
          <w:szCs w:val="24"/>
        </w:rPr>
        <w:t xml:space="preserve"> zm.) </w:t>
      </w:r>
    </w:p>
    <w:p w:rsidR="00F570FB" w:rsidRPr="0028174F" w:rsidRDefault="00F570FB" w:rsidP="0028174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>Rada Gminy Starcza</w:t>
      </w:r>
    </w:p>
    <w:p w:rsidR="005E3F08" w:rsidRPr="0028174F" w:rsidRDefault="00D45A66" w:rsidP="0028174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>uchwala</w:t>
      </w:r>
      <w:r w:rsidR="005E3F08" w:rsidRPr="0028174F">
        <w:rPr>
          <w:rFonts w:ascii="Arial" w:hAnsi="Arial" w:cs="Arial"/>
          <w:b/>
          <w:sz w:val="24"/>
          <w:szCs w:val="24"/>
        </w:rPr>
        <w:t>, co następuje:</w:t>
      </w: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C0620" w:rsidRPr="0028174F" w:rsidRDefault="007C0620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>§ 1.</w:t>
      </w:r>
      <w:r w:rsidRPr="0028174F">
        <w:rPr>
          <w:rFonts w:ascii="Arial" w:hAnsi="Arial" w:cs="Arial"/>
          <w:sz w:val="24"/>
          <w:szCs w:val="24"/>
        </w:rPr>
        <w:t xml:space="preserve"> Dla z</w:t>
      </w:r>
      <w:r w:rsidR="00F570FB" w:rsidRPr="0028174F">
        <w:rPr>
          <w:rFonts w:ascii="Arial" w:hAnsi="Arial" w:cs="Arial"/>
          <w:sz w:val="24"/>
          <w:szCs w:val="24"/>
        </w:rPr>
        <w:t>aspokajania potrzeb mieszkańców</w:t>
      </w:r>
      <w:r w:rsidRPr="0028174F">
        <w:rPr>
          <w:rFonts w:ascii="Arial" w:hAnsi="Arial" w:cs="Arial"/>
          <w:sz w:val="24"/>
          <w:szCs w:val="24"/>
        </w:rPr>
        <w:t xml:space="preserve"> Gminy Starcza wskazuje się  wstępne miejsca lokalizacji nowych przystanków komunikacyjnych usytuowanych przy drogac</w:t>
      </w:r>
      <w:r w:rsidR="00D45A66" w:rsidRPr="0028174F">
        <w:rPr>
          <w:rFonts w:ascii="Arial" w:hAnsi="Arial" w:cs="Arial"/>
          <w:sz w:val="24"/>
          <w:szCs w:val="24"/>
        </w:rPr>
        <w:t>h gminnych</w:t>
      </w:r>
      <w:r w:rsidR="00F570FB" w:rsidRPr="0028174F">
        <w:rPr>
          <w:rFonts w:ascii="Arial" w:hAnsi="Arial" w:cs="Arial"/>
          <w:sz w:val="24"/>
          <w:szCs w:val="24"/>
        </w:rPr>
        <w:t xml:space="preserve"> i</w:t>
      </w:r>
      <w:r w:rsidRPr="0028174F">
        <w:rPr>
          <w:rFonts w:ascii="Arial" w:hAnsi="Arial" w:cs="Arial"/>
          <w:sz w:val="24"/>
          <w:szCs w:val="24"/>
        </w:rPr>
        <w:t xml:space="preserve"> powiatowych w miejscowości Starcza</w:t>
      </w:r>
      <w:r w:rsidR="00D45A66" w:rsidRPr="0028174F">
        <w:rPr>
          <w:rFonts w:ascii="Arial" w:hAnsi="Arial" w:cs="Arial"/>
          <w:sz w:val="24"/>
          <w:szCs w:val="24"/>
        </w:rPr>
        <w:t xml:space="preserve"> i Klepaczka</w:t>
      </w:r>
      <w:r w:rsidRPr="0028174F">
        <w:rPr>
          <w:rFonts w:ascii="Arial" w:hAnsi="Arial" w:cs="Arial"/>
          <w:sz w:val="24"/>
          <w:szCs w:val="24"/>
        </w:rPr>
        <w:t xml:space="preserve"> – zgodnie z załącznikiem nr 1 do niniejszej uchwały. </w:t>
      </w:r>
    </w:p>
    <w:p w:rsidR="007C0620" w:rsidRPr="0028174F" w:rsidRDefault="00F570FB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>§ 2.</w:t>
      </w:r>
      <w:r w:rsidRPr="0028174F">
        <w:rPr>
          <w:rFonts w:ascii="Arial" w:hAnsi="Arial" w:cs="Arial"/>
          <w:sz w:val="24"/>
          <w:szCs w:val="24"/>
        </w:rPr>
        <w:t xml:space="preserve"> Wstępną</w:t>
      </w:r>
      <w:r w:rsidR="007C0620" w:rsidRPr="0028174F">
        <w:rPr>
          <w:rFonts w:ascii="Arial" w:hAnsi="Arial" w:cs="Arial"/>
          <w:sz w:val="24"/>
          <w:szCs w:val="24"/>
        </w:rPr>
        <w:t xml:space="preserve"> lokalizację nowych przystanków komunik</w:t>
      </w:r>
      <w:r w:rsidRPr="0028174F">
        <w:rPr>
          <w:rFonts w:ascii="Arial" w:hAnsi="Arial" w:cs="Arial"/>
          <w:sz w:val="24"/>
          <w:szCs w:val="24"/>
        </w:rPr>
        <w:t>acyjnych, o których mowa</w:t>
      </w:r>
      <w:r w:rsidR="005B6287" w:rsidRPr="0028174F">
        <w:rPr>
          <w:rFonts w:ascii="Arial" w:hAnsi="Arial" w:cs="Arial"/>
          <w:sz w:val="24"/>
          <w:szCs w:val="24"/>
        </w:rPr>
        <w:t xml:space="preserve"> </w:t>
      </w:r>
      <w:r w:rsidR="0028174F">
        <w:rPr>
          <w:rFonts w:ascii="Arial" w:hAnsi="Arial" w:cs="Arial"/>
          <w:sz w:val="24"/>
          <w:szCs w:val="24"/>
        </w:rPr>
        <w:t xml:space="preserve">           </w:t>
      </w:r>
      <w:r w:rsidR="005B6287" w:rsidRPr="0028174F">
        <w:rPr>
          <w:rFonts w:ascii="Arial" w:hAnsi="Arial" w:cs="Arial"/>
          <w:sz w:val="24"/>
          <w:szCs w:val="24"/>
        </w:rPr>
        <w:t>w § 1</w:t>
      </w:r>
      <w:r w:rsidR="007C0620" w:rsidRPr="0028174F">
        <w:rPr>
          <w:rFonts w:ascii="Arial" w:hAnsi="Arial" w:cs="Arial"/>
          <w:sz w:val="24"/>
          <w:szCs w:val="24"/>
        </w:rPr>
        <w:t>, wskazano na mapach stanowiących załącznik nr 2 do niniejszej uchwały.</w:t>
      </w:r>
    </w:p>
    <w:p w:rsidR="007C0620" w:rsidRPr="0028174F" w:rsidRDefault="0028174F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 xml:space="preserve">§ </w:t>
      </w:r>
      <w:r w:rsidR="007C0620" w:rsidRPr="0028174F">
        <w:rPr>
          <w:rFonts w:ascii="Arial" w:hAnsi="Arial" w:cs="Arial"/>
          <w:b/>
          <w:sz w:val="24"/>
          <w:szCs w:val="24"/>
        </w:rPr>
        <w:t>3</w:t>
      </w:r>
      <w:r w:rsidR="00F570FB" w:rsidRPr="0028174F">
        <w:rPr>
          <w:rFonts w:ascii="Arial" w:hAnsi="Arial" w:cs="Arial"/>
          <w:b/>
          <w:sz w:val="24"/>
          <w:szCs w:val="24"/>
        </w:rPr>
        <w:t>.</w:t>
      </w:r>
      <w:r w:rsidR="007C0620" w:rsidRPr="0028174F">
        <w:rPr>
          <w:rFonts w:ascii="Arial" w:hAnsi="Arial" w:cs="Arial"/>
          <w:sz w:val="24"/>
          <w:szCs w:val="24"/>
        </w:rPr>
        <w:t xml:space="preserve"> Uchwała podlega przekazaniu</w:t>
      </w:r>
      <w:r w:rsidR="009258DF" w:rsidRPr="0028174F">
        <w:rPr>
          <w:rFonts w:ascii="Arial" w:hAnsi="Arial" w:cs="Arial"/>
          <w:sz w:val="24"/>
          <w:szCs w:val="24"/>
        </w:rPr>
        <w:t xml:space="preserve"> </w:t>
      </w:r>
      <w:r w:rsidR="005D24BA" w:rsidRPr="0028174F">
        <w:rPr>
          <w:rFonts w:ascii="Arial" w:hAnsi="Arial" w:cs="Arial"/>
          <w:sz w:val="24"/>
          <w:szCs w:val="24"/>
        </w:rPr>
        <w:t>do Powiatowego Zarządu Dróg</w:t>
      </w:r>
      <w:r w:rsidR="000A58BE" w:rsidRPr="0028174F">
        <w:rPr>
          <w:rFonts w:ascii="Arial" w:hAnsi="Arial" w:cs="Arial"/>
          <w:sz w:val="24"/>
          <w:szCs w:val="24"/>
        </w:rPr>
        <w:t xml:space="preserve"> w</w:t>
      </w:r>
      <w:r w:rsidR="00F570FB" w:rsidRPr="0028174F">
        <w:rPr>
          <w:rFonts w:ascii="Arial" w:hAnsi="Arial" w:cs="Arial"/>
          <w:sz w:val="24"/>
          <w:szCs w:val="24"/>
        </w:rPr>
        <w:t xml:space="preserve"> Częstochowie</w:t>
      </w:r>
      <w:r w:rsidR="005D24BA" w:rsidRPr="0028174F">
        <w:rPr>
          <w:rFonts w:ascii="Arial" w:hAnsi="Arial" w:cs="Arial"/>
          <w:sz w:val="24"/>
          <w:szCs w:val="24"/>
        </w:rPr>
        <w:t xml:space="preserve"> celem uwzględnienia</w:t>
      </w:r>
      <w:r w:rsidR="000A58BE" w:rsidRPr="0028174F">
        <w:rPr>
          <w:rFonts w:ascii="Arial" w:hAnsi="Arial" w:cs="Arial"/>
          <w:sz w:val="24"/>
          <w:szCs w:val="24"/>
        </w:rPr>
        <w:t xml:space="preserve"> przy ost</w:t>
      </w:r>
      <w:r>
        <w:rPr>
          <w:rFonts w:ascii="Arial" w:hAnsi="Arial" w:cs="Arial"/>
          <w:sz w:val="24"/>
          <w:szCs w:val="24"/>
        </w:rPr>
        <w:t>atecznej lokalizacji przystanku</w:t>
      </w:r>
      <w:r w:rsidR="00573BE5" w:rsidRPr="0028174F">
        <w:rPr>
          <w:rFonts w:ascii="Arial" w:hAnsi="Arial" w:cs="Arial"/>
          <w:sz w:val="24"/>
          <w:szCs w:val="24"/>
        </w:rPr>
        <w:t xml:space="preserve"> opisanego</w:t>
      </w:r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pkt</w:t>
      </w:r>
      <w:proofErr w:type="spellEnd"/>
      <w:r w:rsidR="000A58BE" w:rsidRPr="0028174F">
        <w:rPr>
          <w:rFonts w:ascii="Arial" w:hAnsi="Arial" w:cs="Arial"/>
          <w:sz w:val="24"/>
          <w:szCs w:val="24"/>
        </w:rPr>
        <w:t xml:space="preserve"> </w:t>
      </w:r>
      <w:r w:rsidR="00A03338" w:rsidRPr="0028174F">
        <w:rPr>
          <w:rFonts w:ascii="Arial" w:hAnsi="Arial" w:cs="Arial"/>
          <w:sz w:val="24"/>
          <w:szCs w:val="24"/>
        </w:rPr>
        <w:t>5</w:t>
      </w:r>
      <w:r w:rsidR="00D45A66" w:rsidRPr="0028174F">
        <w:rPr>
          <w:rFonts w:ascii="Arial" w:hAnsi="Arial" w:cs="Arial"/>
          <w:sz w:val="24"/>
          <w:szCs w:val="24"/>
        </w:rPr>
        <w:t xml:space="preserve"> </w:t>
      </w:r>
      <w:r w:rsidR="005D24BA" w:rsidRPr="0028174F">
        <w:rPr>
          <w:rFonts w:ascii="Arial" w:hAnsi="Arial" w:cs="Arial"/>
          <w:sz w:val="24"/>
          <w:szCs w:val="24"/>
        </w:rPr>
        <w:t>z</w:t>
      </w:r>
      <w:r w:rsidR="00573BE5" w:rsidRPr="0028174F">
        <w:rPr>
          <w:rFonts w:ascii="Arial" w:hAnsi="Arial" w:cs="Arial"/>
          <w:sz w:val="24"/>
          <w:szCs w:val="24"/>
        </w:rPr>
        <w:t>ałącznika nr 1 zlokalizowanego przy drodze powiatowej</w:t>
      </w:r>
      <w:r w:rsidR="000A58BE" w:rsidRPr="0028174F">
        <w:rPr>
          <w:rFonts w:ascii="Arial" w:hAnsi="Arial" w:cs="Arial"/>
          <w:sz w:val="24"/>
          <w:szCs w:val="24"/>
        </w:rPr>
        <w:t>.</w:t>
      </w:r>
    </w:p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>§ 4</w:t>
      </w:r>
      <w:r w:rsidR="0028174F" w:rsidRPr="0028174F">
        <w:rPr>
          <w:rFonts w:ascii="Arial" w:hAnsi="Arial" w:cs="Arial"/>
          <w:b/>
          <w:sz w:val="24"/>
          <w:szCs w:val="24"/>
        </w:rPr>
        <w:t>.</w:t>
      </w:r>
      <w:r w:rsidRPr="0028174F">
        <w:rPr>
          <w:rFonts w:ascii="Arial" w:hAnsi="Arial" w:cs="Arial"/>
          <w:sz w:val="24"/>
          <w:szCs w:val="24"/>
        </w:rPr>
        <w:t xml:space="preserve"> Wykonanie  uchwały powierza się Wójtowi Gminy Starcza.</w:t>
      </w:r>
      <w:bookmarkStart w:id="0" w:name="_GoBack"/>
      <w:bookmarkEnd w:id="0"/>
    </w:p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>§ 5</w:t>
      </w:r>
      <w:r w:rsidR="0028174F" w:rsidRPr="0028174F">
        <w:rPr>
          <w:rFonts w:ascii="Arial" w:hAnsi="Arial" w:cs="Arial"/>
          <w:b/>
          <w:sz w:val="24"/>
          <w:szCs w:val="24"/>
        </w:rPr>
        <w:t>.</w:t>
      </w:r>
      <w:r w:rsidRPr="0028174F">
        <w:rPr>
          <w:rFonts w:ascii="Arial" w:hAnsi="Arial" w:cs="Arial"/>
          <w:sz w:val="24"/>
          <w:szCs w:val="24"/>
        </w:rPr>
        <w:t xml:space="preserve"> Uchwała wchodzi w życie z dniem podjęcia.</w:t>
      </w:r>
    </w:p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      </w:t>
      </w:r>
    </w:p>
    <w:p w:rsidR="0028174F" w:rsidRDefault="0028174F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A58BE" w:rsidRPr="0028174F" w:rsidRDefault="000A58BE" w:rsidP="0028174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Załąc</w:t>
      </w:r>
      <w:r w:rsidR="0028174F">
        <w:rPr>
          <w:rFonts w:ascii="Arial" w:hAnsi="Arial" w:cs="Arial"/>
          <w:sz w:val="24"/>
          <w:szCs w:val="24"/>
        </w:rPr>
        <w:t>znik nr 1 do uchwały Nr ……</w:t>
      </w:r>
    </w:p>
    <w:p w:rsidR="000A58BE" w:rsidRPr="0028174F" w:rsidRDefault="000A58BE" w:rsidP="0028174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     Rady Gminy Starcza </w:t>
      </w:r>
    </w:p>
    <w:p w:rsidR="007B144A" w:rsidRPr="0028174F" w:rsidRDefault="000A58BE" w:rsidP="0028174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     z dnia </w:t>
      </w:r>
      <w:r w:rsidR="0028174F">
        <w:rPr>
          <w:rFonts w:ascii="Arial" w:hAnsi="Arial" w:cs="Arial"/>
          <w:sz w:val="24"/>
          <w:szCs w:val="24"/>
        </w:rPr>
        <w:t>…</w:t>
      </w:r>
      <w:r w:rsidR="007B144A" w:rsidRPr="0028174F">
        <w:rPr>
          <w:rFonts w:ascii="Arial" w:hAnsi="Arial" w:cs="Arial"/>
          <w:sz w:val="24"/>
          <w:szCs w:val="24"/>
        </w:rPr>
        <w:t>……………….2024r.</w:t>
      </w:r>
    </w:p>
    <w:p w:rsidR="007B144A" w:rsidRPr="0028174F" w:rsidRDefault="007B144A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144A" w:rsidRPr="0028174F" w:rsidRDefault="007B144A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144A" w:rsidRPr="0028174F" w:rsidRDefault="007B144A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675"/>
        <w:gridCol w:w="1985"/>
        <w:gridCol w:w="2693"/>
        <w:gridCol w:w="2016"/>
        <w:gridCol w:w="1843"/>
      </w:tblGrid>
      <w:tr w:rsidR="007B144A" w:rsidRPr="0028174F" w:rsidTr="00D0293D">
        <w:tc>
          <w:tcPr>
            <w:tcW w:w="67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8174F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98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8174F">
              <w:rPr>
                <w:rFonts w:ascii="Arial" w:hAnsi="Arial" w:cs="Arial"/>
                <w:b/>
                <w:sz w:val="24"/>
                <w:szCs w:val="24"/>
              </w:rPr>
              <w:t>Miejscowość</w:t>
            </w:r>
          </w:p>
        </w:tc>
        <w:tc>
          <w:tcPr>
            <w:tcW w:w="2693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8174F">
              <w:rPr>
                <w:rFonts w:ascii="Arial" w:hAnsi="Arial" w:cs="Arial"/>
                <w:b/>
                <w:sz w:val="24"/>
                <w:szCs w:val="24"/>
              </w:rPr>
              <w:t>Lokalizacja przystanku</w:t>
            </w:r>
            <w:r w:rsidR="00A03338" w:rsidRPr="0028174F">
              <w:rPr>
                <w:rFonts w:ascii="Arial" w:hAnsi="Arial" w:cs="Arial"/>
                <w:b/>
                <w:sz w:val="24"/>
                <w:szCs w:val="24"/>
              </w:rPr>
              <w:t xml:space="preserve"> -</w:t>
            </w:r>
          </w:p>
          <w:p w:rsidR="007B144A" w:rsidRPr="0028174F" w:rsidRDefault="00A03338" w:rsidP="0028174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8174F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7B144A" w:rsidRPr="0028174F">
              <w:rPr>
                <w:rFonts w:ascii="Arial" w:hAnsi="Arial" w:cs="Arial"/>
                <w:b/>
                <w:sz w:val="24"/>
                <w:szCs w:val="24"/>
              </w:rPr>
              <w:t xml:space="preserve">kreślenie miejsca </w:t>
            </w:r>
          </w:p>
        </w:tc>
        <w:tc>
          <w:tcPr>
            <w:tcW w:w="2016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8174F">
              <w:rPr>
                <w:rFonts w:ascii="Arial" w:hAnsi="Arial" w:cs="Arial"/>
                <w:b/>
                <w:sz w:val="24"/>
                <w:szCs w:val="24"/>
              </w:rPr>
              <w:t>Nazwa przystanku</w:t>
            </w:r>
          </w:p>
        </w:tc>
        <w:tc>
          <w:tcPr>
            <w:tcW w:w="1843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8174F">
              <w:rPr>
                <w:rFonts w:ascii="Arial" w:hAnsi="Arial" w:cs="Arial"/>
                <w:b/>
                <w:sz w:val="24"/>
                <w:szCs w:val="24"/>
              </w:rPr>
              <w:t>Kategoria drogi</w:t>
            </w:r>
          </w:p>
        </w:tc>
      </w:tr>
      <w:tr w:rsidR="007B144A" w:rsidRPr="0028174F" w:rsidTr="00D0293D">
        <w:tc>
          <w:tcPr>
            <w:tcW w:w="67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</w:t>
            </w:r>
          </w:p>
        </w:tc>
        <w:tc>
          <w:tcPr>
            <w:tcW w:w="2693" w:type="dxa"/>
          </w:tcPr>
          <w:p w:rsidR="007B144A" w:rsidRPr="0028174F" w:rsidRDefault="007B144A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ul. Żurawinowa</w:t>
            </w:r>
            <w:r w:rsidR="00A03338" w:rsidRPr="0028174F">
              <w:rPr>
                <w:rFonts w:ascii="Arial" w:hAnsi="Arial" w:cs="Arial"/>
                <w:sz w:val="24"/>
                <w:szCs w:val="24"/>
              </w:rPr>
              <w:t xml:space="preserve">          – przy działce nr 107</w:t>
            </w:r>
          </w:p>
        </w:tc>
        <w:tc>
          <w:tcPr>
            <w:tcW w:w="2016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 Żurawinowa</w:t>
            </w:r>
          </w:p>
        </w:tc>
        <w:tc>
          <w:tcPr>
            <w:tcW w:w="1843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Droga gminna</w:t>
            </w:r>
          </w:p>
          <w:p w:rsidR="00D0293D" w:rsidRPr="0028174F" w:rsidRDefault="00D0293D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706002S</w:t>
            </w:r>
          </w:p>
        </w:tc>
      </w:tr>
      <w:tr w:rsidR="007B144A" w:rsidRPr="0028174F" w:rsidTr="00D0293D">
        <w:tc>
          <w:tcPr>
            <w:tcW w:w="67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</w:t>
            </w:r>
          </w:p>
        </w:tc>
        <w:tc>
          <w:tcPr>
            <w:tcW w:w="2693" w:type="dxa"/>
          </w:tcPr>
          <w:p w:rsidR="007B144A" w:rsidRPr="0028174F" w:rsidRDefault="00B348D5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ul. Spacerowa</w:t>
            </w:r>
            <w:r w:rsidR="00A03338" w:rsidRPr="0028174F">
              <w:rPr>
                <w:rFonts w:ascii="Arial" w:hAnsi="Arial" w:cs="Arial"/>
                <w:sz w:val="24"/>
                <w:szCs w:val="24"/>
              </w:rPr>
              <w:t xml:space="preserve">            – przy działkach              nr 141/3, 141/4</w:t>
            </w:r>
          </w:p>
        </w:tc>
        <w:tc>
          <w:tcPr>
            <w:tcW w:w="2016" w:type="dxa"/>
          </w:tcPr>
          <w:p w:rsidR="007B144A" w:rsidRPr="0028174F" w:rsidRDefault="00B348D5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 Wspólna</w:t>
            </w:r>
          </w:p>
        </w:tc>
        <w:tc>
          <w:tcPr>
            <w:tcW w:w="1843" w:type="dxa"/>
          </w:tcPr>
          <w:p w:rsidR="007B144A" w:rsidRPr="0028174F" w:rsidRDefault="00B348D5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Droga gminna</w:t>
            </w:r>
          </w:p>
          <w:p w:rsidR="00D0293D" w:rsidRPr="0028174F" w:rsidRDefault="00A51EE6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706003</w:t>
            </w:r>
            <w:r w:rsidR="00D0293D" w:rsidRPr="0028174F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7B144A" w:rsidRPr="0028174F" w:rsidTr="00D0293D">
        <w:tc>
          <w:tcPr>
            <w:tcW w:w="67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</w:t>
            </w:r>
          </w:p>
        </w:tc>
        <w:tc>
          <w:tcPr>
            <w:tcW w:w="2693" w:type="dxa"/>
          </w:tcPr>
          <w:p w:rsidR="007B144A" w:rsidRPr="0028174F" w:rsidRDefault="00B348D5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ul. Polna</w:t>
            </w:r>
            <w:r w:rsidR="00A03338" w:rsidRPr="0028174F">
              <w:rPr>
                <w:rFonts w:ascii="Arial" w:hAnsi="Arial" w:cs="Arial"/>
                <w:sz w:val="24"/>
                <w:szCs w:val="24"/>
              </w:rPr>
              <w:t xml:space="preserve">                         – przy działkach 652/11, 1161</w:t>
            </w:r>
          </w:p>
        </w:tc>
        <w:tc>
          <w:tcPr>
            <w:tcW w:w="2016" w:type="dxa"/>
          </w:tcPr>
          <w:p w:rsidR="007B144A" w:rsidRPr="0028174F" w:rsidRDefault="008D5090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 xml:space="preserve">Starcza Polna </w:t>
            </w:r>
          </w:p>
        </w:tc>
        <w:tc>
          <w:tcPr>
            <w:tcW w:w="1843" w:type="dxa"/>
          </w:tcPr>
          <w:p w:rsidR="007B144A" w:rsidRPr="0028174F" w:rsidRDefault="00B348D5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Droga gminna</w:t>
            </w:r>
          </w:p>
          <w:p w:rsidR="00D0293D" w:rsidRPr="0028174F" w:rsidRDefault="00D0293D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706005</w:t>
            </w:r>
            <w:r w:rsidR="00A51EE6" w:rsidRPr="0028174F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7B144A" w:rsidRPr="0028174F" w:rsidTr="00D0293D">
        <w:tc>
          <w:tcPr>
            <w:tcW w:w="67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</w:t>
            </w:r>
          </w:p>
        </w:tc>
        <w:tc>
          <w:tcPr>
            <w:tcW w:w="2693" w:type="dxa"/>
          </w:tcPr>
          <w:p w:rsidR="007B144A" w:rsidRPr="0028174F" w:rsidRDefault="00B348D5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ul. Polna</w:t>
            </w:r>
            <w:r w:rsidR="00A03338" w:rsidRPr="0028174F">
              <w:rPr>
                <w:rFonts w:ascii="Arial" w:hAnsi="Arial" w:cs="Arial"/>
                <w:sz w:val="24"/>
                <w:szCs w:val="24"/>
              </w:rPr>
              <w:t xml:space="preserve">                              – przy działkach             nr 561/4, 561/10</w:t>
            </w:r>
          </w:p>
        </w:tc>
        <w:tc>
          <w:tcPr>
            <w:tcW w:w="2016" w:type="dxa"/>
          </w:tcPr>
          <w:p w:rsidR="007B144A" w:rsidRPr="0028174F" w:rsidRDefault="008D5090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 Osiedle</w:t>
            </w:r>
          </w:p>
        </w:tc>
        <w:tc>
          <w:tcPr>
            <w:tcW w:w="1843" w:type="dxa"/>
          </w:tcPr>
          <w:p w:rsidR="007B144A" w:rsidRPr="0028174F" w:rsidRDefault="00B348D5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Droga gminna</w:t>
            </w:r>
          </w:p>
          <w:p w:rsidR="00D0293D" w:rsidRPr="0028174F" w:rsidRDefault="00D0293D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706005</w:t>
            </w:r>
          </w:p>
        </w:tc>
      </w:tr>
      <w:tr w:rsidR="007B144A" w:rsidRPr="0028174F" w:rsidTr="00D0293D">
        <w:tc>
          <w:tcPr>
            <w:tcW w:w="67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7B144A" w:rsidRPr="0028174F" w:rsidRDefault="007B144A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Starcza</w:t>
            </w:r>
          </w:p>
        </w:tc>
        <w:tc>
          <w:tcPr>
            <w:tcW w:w="2693" w:type="dxa"/>
          </w:tcPr>
          <w:p w:rsidR="007B144A" w:rsidRPr="0028174F" w:rsidRDefault="00B348D5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ul. Brzozowa</w:t>
            </w:r>
            <w:r w:rsidR="00A03338" w:rsidRPr="0028174F">
              <w:rPr>
                <w:rFonts w:ascii="Arial" w:hAnsi="Arial" w:cs="Arial"/>
                <w:sz w:val="24"/>
                <w:szCs w:val="24"/>
              </w:rPr>
              <w:t xml:space="preserve">               – przy działkach              nr 371/29, 371/30</w:t>
            </w:r>
          </w:p>
        </w:tc>
        <w:tc>
          <w:tcPr>
            <w:tcW w:w="2016" w:type="dxa"/>
          </w:tcPr>
          <w:p w:rsidR="007B144A" w:rsidRPr="0028174F" w:rsidRDefault="00D0293D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 xml:space="preserve">Starcza Brzozowa </w:t>
            </w:r>
          </w:p>
        </w:tc>
        <w:tc>
          <w:tcPr>
            <w:tcW w:w="1843" w:type="dxa"/>
          </w:tcPr>
          <w:p w:rsidR="007B144A" w:rsidRPr="0028174F" w:rsidRDefault="00B348D5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Droga powiatowa</w:t>
            </w:r>
          </w:p>
          <w:p w:rsidR="00D0293D" w:rsidRPr="0028174F" w:rsidRDefault="00032EB3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DP1052S</w:t>
            </w:r>
          </w:p>
        </w:tc>
      </w:tr>
      <w:tr w:rsidR="00A51EE6" w:rsidRPr="0028174F" w:rsidTr="00D0293D">
        <w:tc>
          <w:tcPr>
            <w:tcW w:w="675" w:type="dxa"/>
          </w:tcPr>
          <w:p w:rsidR="00A51EE6" w:rsidRPr="0028174F" w:rsidRDefault="00A51EE6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A51EE6" w:rsidRPr="0028174F" w:rsidRDefault="00A51EE6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Klepaczka</w:t>
            </w:r>
          </w:p>
        </w:tc>
        <w:tc>
          <w:tcPr>
            <w:tcW w:w="2693" w:type="dxa"/>
          </w:tcPr>
          <w:p w:rsidR="00A51EE6" w:rsidRPr="0028174F" w:rsidRDefault="00A51EE6" w:rsidP="002817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ul. Topolowa</w:t>
            </w:r>
            <w:r w:rsidR="00A03338" w:rsidRPr="0028174F">
              <w:rPr>
                <w:rFonts w:ascii="Arial" w:hAnsi="Arial" w:cs="Arial"/>
                <w:sz w:val="24"/>
                <w:szCs w:val="24"/>
              </w:rPr>
              <w:t xml:space="preserve">               – przy działkach              nr 53/8, 53/27 </w:t>
            </w:r>
          </w:p>
        </w:tc>
        <w:tc>
          <w:tcPr>
            <w:tcW w:w="2016" w:type="dxa"/>
          </w:tcPr>
          <w:p w:rsidR="00A51EE6" w:rsidRPr="0028174F" w:rsidRDefault="00A51EE6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Klepaczka Topolowa</w:t>
            </w:r>
          </w:p>
        </w:tc>
        <w:tc>
          <w:tcPr>
            <w:tcW w:w="1843" w:type="dxa"/>
          </w:tcPr>
          <w:p w:rsidR="00A51EE6" w:rsidRPr="0028174F" w:rsidRDefault="00A51EE6" w:rsidP="002817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174F">
              <w:rPr>
                <w:rFonts w:ascii="Arial" w:hAnsi="Arial" w:cs="Arial"/>
                <w:sz w:val="24"/>
                <w:szCs w:val="24"/>
              </w:rPr>
              <w:t>Droga gminna 706006S</w:t>
            </w:r>
          </w:p>
        </w:tc>
      </w:tr>
    </w:tbl>
    <w:p w:rsidR="000A58BE" w:rsidRPr="0028174F" w:rsidRDefault="000A58BE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</w:t>
      </w: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32EB3" w:rsidRDefault="00032EB3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8174F" w:rsidRPr="0028174F" w:rsidRDefault="0028174F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861F5" w:rsidRPr="0028174F" w:rsidRDefault="00E861F5" w:rsidP="0028174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794FE2" w:rsidRPr="0028174F">
        <w:rPr>
          <w:rFonts w:ascii="Arial" w:hAnsi="Arial" w:cs="Arial"/>
          <w:sz w:val="24"/>
          <w:szCs w:val="24"/>
        </w:rPr>
        <w:t>Załącznik nr 2</w:t>
      </w:r>
      <w:r w:rsidR="0028174F">
        <w:rPr>
          <w:rFonts w:ascii="Arial" w:hAnsi="Arial" w:cs="Arial"/>
          <w:sz w:val="24"/>
          <w:szCs w:val="24"/>
        </w:rPr>
        <w:t xml:space="preserve"> do uchwały Nr ……</w:t>
      </w:r>
    </w:p>
    <w:p w:rsidR="00E861F5" w:rsidRPr="0028174F" w:rsidRDefault="00E861F5" w:rsidP="0028174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A51EE6" w:rsidRPr="0028174F">
        <w:rPr>
          <w:rFonts w:ascii="Arial" w:hAnsi="Arial" w:cs="Arial"/>
          <w:sz w:val="24"/>
          <w:szCs w:val="24"/>
        </w:rPr>
        <w:t xml:space="preserve">         </w:t>
      </w:r>
      <w:r w:rsidRPr="0028174F">
        <w:rPr>
          <w:rFonts w:ascii="Arial" w:hAnsi="Arial" w:cs="Arial"/>
          <w:sz w:val="24"/>
          <w:szCs w:val="24"/>
        </w:rPr>
        <w:t xml:space="preserve">   Rady Gminy Starcza </w:t>
      </w:r>
    </w:p>
    <w:p w:rsidR="00E861F5" w:rsidRPr="0028174F" w:rsidRDefault="00E861F5" w:rsidP="0028174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A51EE6" w:rsidRPr="0028174F">
        <w:rPr>
          <w:rFonts w:ascii="Arial" w:hAnsi="Arial" w:cs="Arial"/>
          <w:sz w:val="24"/>
          <w:szCs w:val="24"/>
        </w:rPr>
        <w:t xml:space="preserve">        </w:t>
      </w:r>
      <w:r w:rsidR="0028174F">
        <w:rPr>
          <w:rFonts w:ascii="Arial" w:hAnsi="Arial" w:cs="Arial"/>
          <w:sz w:val="24"/>
          <w:szCs w:val="24"/>
        </w:rPr>
        <w:t xml:space="preserve"> z dnia</w:t>
      </w:r>
      <w:r w:rsidR="00A51EE6" w:rsidRPr="0028174F">
        <w:rPr>
          <w:rFonts w:ascii="Arial" w:hAnsi="Arial" w:cs="Arial"/>
          <w:sz w:val="24"/>
          <w:szCs w:val="24"/>
        </w:rPr>
        <w:t>……………</w:t>
      </w:r>
      <w:r w:rsidRPr="0028174F">
        <w:rPr>
          <w:rFonts w:ascii="Arial" w:hAnsi="Arial" w:cs="Arial"/>
          <w:sz w:val="24"/>
          <w:szCs w:val="24"/>
        </w:rPr>
        <w:t>.2024r.</w:t>
      </w:r>
    </w:p>
    <w:p w:rsidR="00E861F5" w:rsidRPr="0028174F" w:rsidRDefault="00E861F5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861F5" w:rsidRPr="0028174F" w:rsidRDefault="00A51EE6" w:rsidP="0028174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437274" cy="3556660"/>
            <wp:effectExtent l="0" t="0" r="0" b="5715"/>
            <wp:docPr id="7" name="Obraz 7" descr="C:\Users\Dawid Pijet\Desktop\Mapy przystanki\Zurawinowa\Wydruk mapy_page-0001 pop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wid Pijet\Desktop\Mapy przystanki\Zurawinowa\Wydruk mapy_page-0001 pop p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13" cy="35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F5" w:rsidRPr="0028174F" w:rsidRDefault="00A51EE6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    Punkt 1 zał. nr 1</w:t>
      </w:r>
    </w:p>
    <w:p w:rsidR="00E861F5" w:rsidRPr="0028174F" w:rsidRDefault="00E861F5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861F5" w:rsidRPr="0028174F" w:rsidRDefault="00A51EE6" w:rsidP="0028174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587341" cy="3259776"/>
            <wp:effectExtent l="0" t="0" r="0" b="0"/>
            <wp:docPr id="1" name="Obraz 1" descr="C:\Users\Dawid Pijet\Desktop\Mapy przystanki\Mapa  Spacerowa-obrazy- pop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id Pijet\Desktop\Mapy przystanki\Mapa  Spacerowa-obrazy- pop p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42" cy="32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F5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 xml:space="preserve">  Punkt 2 zał. 1</w:t>
      </w:r>
    </w:p>
    <w:p w:rsidR="008D5090" w:rsidRPr="0028174F" w:rsidRDefault="008D5090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D5090" w:rsidRPr="0028174F" w:rsidRDefault="00E35838" w:rsidP="0028174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71379" cy="3722914"/>
            <wp:effectExtent l="0" t="0" r="1270" b="0"/>
            <wp:docPr id="4" name="Obraz 4" descr="C:\Users\Dawid Pijet\Desktop\Mapy przystanki\Polna\Polna 1_page-0001 pop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wid Pijet\Desktop\Mapy przystanki\Polna\Polna 1_page-0001 pop p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01" cy="37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90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>Punkt  3 zał. nr 1</w:t>
      </w:r>
    </w:p>
    <w:p w:rsidR="005B6287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D5090" w:rsidRPr="0028174F" w:rsidRDefault="00E35838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958484"/>
            <wp:effectExtent l="0" t="0" r="0" b="4445"/>
            <wp:docPr id="5" name="Obraz 5" descr="C:\Users\Dawid Pijet\Desktop\Mapy przystanki\Osiedle\Osiedle_page-0001 pop pop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wid Pijet\Desktop\Mapy przystanki\Osiedle\Osiedle_page-0001 pop pop p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90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>Punkt 4 zał. nr 1</w:t>
      </w:r>
    </w:p>
    <w:p w:rsidR="008D5090" w:rsidRPr="0028174F" w:rsidRDefault="008D5090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D5090" w:rsidRPr="0028174F" w:rsidRDefault="008D5090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D5090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581402" cy="3740727"/>
            <wp:effectExtent l="0" t="0" r="635" b="0"/>
            <wp:docPr id="8" name="Obraz 8" descr="C:\Users\Dawid Pijet\Desktop\Mapy przystanki\Brzozowa\Brzozowa_page-0001 pop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wid Pijet\Desktop\Mapy przystanki\Brzozowa\Brzozowa_page-0001 pop p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10" cy="37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90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>Punkt nr 5 zał. nr 1</w:t>
      </w:r>
    </w:p>
    <w:p w:rsidR="008D5090" w:rsidRPr="0028174F" w:rsidRDefault="008D5090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D5090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581402" cy="3649682"/>
            <wp:effectExtent l="0" t="0" r="635" b="8255"/>
            <wp:docPr id="2" name="Obraz 2" descr="C:\Users\Dawid Pijet\Desktop\Mapy przystanki\Topolowa\Wydruk Topolowa-obrazy-0 pop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wid Pijet\Desktop\Mapy przystanki\Topolowa\Wydruk Topolowa-obrazy-0 pop p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54" cy="36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F5" w:rsidRPr="0028174F" w:rsidRDefault="005B6287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>Punkt  nr 6 zał. nr 1</w:t>
      </w:r>
    </w:p>
    <w:p w:rsidR="00E861F5" w:rsidRPr="0028174F" w:rsidRDefault="00E861F5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861F5" w:rsidRPr="0028174F" w:rsidRDefault="00E861F5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174F">
        <w:rPr>
          <w:rFonts w:ascii="Arial" w:hAnsi="Arial" w:cs="Arial"/>
          <w:b/>
          <w:sz w:val="24"/>
          <w:szCs w:val="24"/>
        </w:rPr>
        <w:t xml:space="preserve">                                  </w:t>
      </w:r>
      <w:r w:rsidR="00E861F5" w:rsidRPr="0028174F">
        <w:rPr>
          <w:rFonts w:ascii="Arial" w:hAnsi="Arial" w:cs="Arial"/>
          <w:b/>
          <w:sz w:val="24"/>
          <w:szCs w:val="24"/>
        </w:rPr>
        <w:t xml:space="preserve">  </w:t>
      </w:r>
      <w:r w:rsidRPr="0028174F">
        <w:rPr>
          <w:rFonts w:ascii="Arial" w:hAnsi="Arial" w:cs="Arial"/>
          <w:b/>
          <w:sz w:val="24"/>
          <w:szCs w:val="24"/>
        </w:rPr>
        <w:t xml:space="preserve">        UZASADNIENIE</w:t>
      </w: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ab/>
        <w:t xml:space="preserve">Zgodnie z art. 20f pkt 1 ustawy  z dnia 21 marca 1985r. o </w:t>
      </w:r>
      <w:r w:rsidR="005D24BA" w:rsidRPr="0028174F">
        <w:rPr>
          <w:rFonts w:ascii="Arial" w:hAnsi="Arial" w:cs="Arial"/>
          <w:sz w:val="24"/>
          <w:szCs w:val="24"/>
        </w:rPr>
        <w:t>drogach publicznych (Dz. U. 2024</w:t>
      </w:r>
      <w:r w:rsidR="00F570FB" w:rsidRPr="0028174F">
        <w:rPr>
          <w:rFonts w:ascii="Arial" w:hAnsi="Arial" w:cs="Arial"/>
          <w:sz w:val="24"/>
          <w:szCs w:val="24"/>
        </w:rPr>
        <w:t>r.,</w:t>
      </w:r>
      <w:r w:rsidR="00794FE2" w:rsidRPr="0028174F">
        <w:rPr>
          <w:rFonts w:ascii="Arial" w:hAnsi="Arial" w:cs="Arial"/>
          <w:sz w:val="24"/>
          <w:szCs w:val="24"/>
        </w:rPr>
        <w:t xml:space="preserve"> poz. 320 ze. zm.) </w:t>
      </w:r>
      <w:r w:rsidR="005D24BA" w:rsidRPr="0028174F">
        <w:rPr>
          <w:rFonts w:ascii="Arial" w:hAnsi="Arial" w:cs="Arial"/>
          <w:sz w:val="24"/>
          <w:szCs w:val="24"/>
        </w:rPr>
        <w:t>rada  gminy dla zaspokajania</w:t>
      </w:r>
      <w:r w:rsidRPr="0028174F">
        <w:rPr>
          <w:rFonts w:ascii="Arial" w:hAnsi="Arial" w:cs="Arial"/>
          <w:sz w:val="24"/>
          <w:szCs w:val="24"/>
        </w:rPr>
        <w:t xml:space="preserve"> potrzeb mieszkańców wskazuje w formie uc</w:t>
      </w:r>
      <w:r w:rsidR="005D24BA" w:rsidRPr="0028174F">
        <w:rPr>
          <w:rFonts w:ascii="Arial" w:hAnsi="Arial" w:cs="Arial"/>
          <w:sz w:val="24"/>
          <w:szCs w:val="24"/>
        </w:rPr>
        <w:t>hwały wstępne  miejsca</w:t>
      </w:r>
      <w:r w:rsidR="00794FE2" w:rsidRPr="0028174F">
        <w:rPr>
          <w:rFonts w:ascii="Arial" w:hAnsi="Arial" w:cs="Arial"/>
          <w:sz w:val="24"/>
          <w:szCs w:val="24"/>
        </w:rPr>
        <w:t xml:space="preserve">  lokalizacji przystanków</w:t>
      </w:r>
      <w:r w:rsidRPr="0028174F">
        <w:rPr>
          <w:rFonts w:ascii="Arial" w:hAnsi="Arial" w:cs="Arial"/>
          <w:sz w:val="24"/>
          <w:szCs w:val="24"/>
        </w:rPr>
        <w:t xml:space="preserve"> komunikacyjnych. Zarządca drogi jest zobowiązany uwzględnić  uchwały rady g</w:t>
      </w:r>
      <w:r w:rsidR="005D24BA" w:rsidRPr="0028174F">
        <w:rPr>
          <w:rFonts w:ascii="Arial" w:hAnsi="Arial" w:cs="Arial"/>
          <w:sz w:val="24"/>
          <w:szCs w:val="24"/>
        </w:rPr>
        <w:t>miny, w których dla zas</w:t>
      </w:r>
      <w:r w:rsidR="0044327A" w:rsidRPr="0028174F">
        <w:rPr>
          <w:rFonts w:ascii="Arial" w:hAnsi="Arial" w:cs="Arial"/>
          <w:sz w:val="24"/>
          <w:szCs w:val="24"/>
        </w:rPr>
        <w:t>pokajania</w:t>
      </w:r>
      <w:r w:rsidRPr="0028174F">
        <w:rPr>
          <w:rFonts w:ascii="Arial" w:hAnsi="Arial" w:cs="Arial"/>
          <w:sz w:val="24"/>
          <w:szCs w:val="24"/>
        </w:rPr>
        <w:t xml:space="preserve"> potrzeb mieszkańców wskaza</w:t>
      </w:r>
      <w:r w:rsidR="0044327A" w:rsidRPr="0028174F">
        <w:rPr>
          <w:rFonts w:ascii="Arial" w:hAnsi="Arial" w:cs="Arial"/>
          <w:sz w:val="24"/>
          <w:szCs w:val="24"/>
        </w:rPr>
        <w:t xml:space="preserve">ne zostaną miejsca lokalizacji </w:t>
      </w:r>
      <w:r w:rsidRPr="0028174F">
        <w:rPr>
          <w:rFonts w:ascii="Arial" w:hAnsi="Arial" w:cs="Arial"/>
          <w:sz w:val="24"/>
          <w:szCs w:val="24"/>
        </w:rPr>
        <w:t>nowych przystanków. O ostatecznej lokalizac</w:t>
      </w:r>
      <w:r w:rsidR="0044327A" w:rsidRPr="0028174F">
        <w:rPr>
          <w:rFonts w:ascii="Arial" w:hAnsi="Arial" w:cs="Arial"/>
          <w:sz w:val="24"/>
          <w:szCs w:val="24"/>
        </w:rPr>
        <w:t xml:space="preserve">ji takich przystanków decyduje </w:t>
      </w:r>
      <w:r w:rsidRPr="0028174F">
        <w:rPr>
          <w:rFonts w:ascii="Arial" w:hAnsi="Arial" w:cs="Arial"/>
          <w:sz w:val="24"/>
          <w:szCs w:val="24"/>
        </w:rPr>
        <w:t>zarządca drogi, uwzględniając charakter drogi oraz warunki bezpieczeństwa ruchu drogowego.</w:t>
      </w: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ab/>
        <w:t>Wskazane w projekcie uchwały nowe przystanki komunikacyjne, wyznaczono na podstawie potrzeb zgłaszanych przez</w:t>
      </w:r>
      <w:r w:rsidR="00E861F5" w:rsidRPr="0028174F">
        <w:rPr>
          <w:rFonts w:ascii="Arial" w:hAnsi="Arial" w:cs="Arial"/>
          <w:sz w:val="24"/>
          <w:szCs w:val="24"/>
        </w:rPr>
        <w:t xml:space="preserve"> mieszkańców Gminy Starcza.</w:t>
      </w:r>
    </w:p>
    <w:p w:rsidR="00E861F5" w:rsidRPr="0028174F" w:rsidRDefault="00E861F5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74F">
        <w:rPr>
          <w:rFonts w:ascii="Arial" w:hAnsi="Arial" w:cs="Arial"/>
          <w:sz w:val="24"/>
          <w:szCs w:val="24"/>
        </w:rPr>
        <w:tab/>
        <w:t>Propozycja lokalizacji nowych przystanków na terenie Gminy Starcza zwiększa dostęp do transportu publicznego oraz jest niezbędna do prawidłowego administrowania siecią komunikacyjną.</w:t>
      </w:r>
    </w:p>
    <w:p w:rsidR="00032EB3" w:rsidRPr="0028174F" w:rsidRDefault="00032EB3" w:rsidP="002817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E3F08" w:rsidRPr="0028174F" w:rsidRDefault="005E3F08" w:rsidP="0028174F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5E3F08" w:rsidRPr="0028174F" w:rsidSect="00D71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savePreviewPicture/>
  <w:compat/>
  <w:rsids>
    <w:rsidRoot w:val="005E3F08"/>
    <w:rsid w:val="00032EB3"/>
    <w:rsid w:val="00070D83"/>
    <w:rsid w:val="000A58BE"/>
    <w:rsid w:val="0028174F"/>
    <w:rsid w:val="002E0703"/>
    <w:rsid w:val="0044327A"/>
    <w:rsid w:val="004446BA"/>
    <w:rsid w:val="00573BE5"/>
    <w:rsid w:val="005B6287"/>
    <w:rsid w:val="005D24BA"/>
    <w:rsid w:val="005E3F08"/>
    <w:rsid w:val="00712B57"/>
    <w:rsid w:val="007869C8"/>
    <w:rsid w:val="00794FE2"/>
    <w:rsid w:val="007B144A"/>
    <w:rsid w:val="007C0620"/>
    <w:rsid w:val="008D5090"/>
    <w:rsid w:val="009258DF"/>
    <w:rsid w:val="00A03338"/>
    <w:rsid w:val="00A42DF0"/>
    <w:rsid w:val="00A51EE6"/>
    <w:rsid w:val="00B348D5"/>
    <w:rsid w:val="00D0293D"/>
    <w:rsid w:val="00D45A66"/>
    <w:rsid w:val="00D71B35"/>
    <w:rsid w:val="00E35838"/>
    <w:rsid w:val="00E861F5"/>
    <w:rsid w:val="00F57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B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B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D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B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D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557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 Pijet</dc:creator>
  <cp:lastModifiedBy>PC</cp:lastModifiedBy>
  <cp:revision>4</cp:revision>
  <cp:lastPrinted>2024-06-12T11:28:00Z</cp:lastPrinted>
  <dcterms:created xsi:type="dcterms:W3CDTF">2024-06-13T08:48:00Z</dcterms:created>
  <dcterms:modified xsi:type="dcterms:W3CDTF">2024-06-13T11:58:00Z</dcterms:modified>
</cp:coreProperties>
</file>